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EF148E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>.03.2020  Ас-93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45CF7" w:rsidRPr="00545CF7">
        <w:rPr>
          <w:rFonts w:ascii="Times New Roman" w:hAnsi="Times New Roman" w:cs="Times New Roman"/>
          <w:color w:val="0000FF"/>
          <w:sz w:val="28"/>
          <w:szCs w:val="28"/>
          <w:lang w:val="uk-UA"/>
        </w:rPr>
        <w:t>Подвоєні літери (внаслідок подовження)</w:t>
      </w:r>
    </w:p>
    <w:p w:rsidR="00475055" w:rsidRPr="00662235" w:rsidRDefault="00475055" w:rsidP="004750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Ознайомтеся з теоретичним матеріалом уроку.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Запишіть основні положення до зошита.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практичне завдання. 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Виконайте тести для самоперевірки.</w:t>
      </w:r>
    </w:p>
    <w:p w:rsidR="00973EFD" w:rsidRDefault="00545CF7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55622280" wp14:editId="30D26D0E">
            <wp:simplePos x="0" y="0"/>
            <wp:positionH relativeFrom="column">
              <wp:posOffset>-121920</wp:posOffset>
            </wp:positionH>
            <wp:positionV relativeFrom="paragraph">
              <wp:posOffset>350520</wp:posOffset>
            </wp:positionV>
            <wp:extent cx="6645910" cy="3585845"/>
            <wp:effectExtent l="0" t="0" r="2540" b="0"/>
            <wp:wrapTight wrapText="bothSides">
              <wp:wrapPolygon edited="0">
                <wp:start x="0" y="0"/>
                <wp:lineTo x="0" y="21458"/>
                <wp:lineTo x="21546" y="21458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662235" w:rsidRDefault="00662235" w:rsidP="00545CF7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662235" w:rsidRDefault="00545CF7" w:rsidP="008657DE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1FACB563" wp14:editId="3FB76BA2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6645910" cy="981710"/>
            <wp:effectExtent l="0" t="0" r="2540" b="8890"/>
            <wp:wrapTight wrapText="bothSides">
              <wp:wrapPolygon edited="0">
                <wp:start x="0" y="0"/>
                <wp:lineTo x="0" y="21376"/>
                <wp:lineTo x="21546" y="21376"/>
                <wp:lineTo x="215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CF7" w:rsidRDefault="00545CF7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</w:t>
      </w:r>
    </w:p>
    <w:p w:rsidR="00D25994" w:rsidRDefault="00D25994" w:rsidP="00BC64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5192CBE3" wp14:editId="07A4AC85">
            <wp:simplePos x="0" y="0"/>
            <wp:positionH relativeFrom="page">
              <wp:posOffset>5312410</wp:posOffset>
            </wp:positionH>
            <wp:positionV relativeFrom="paragraph">
              <wp:posOffset>8255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5" name="Рисунок 5" descr="http://qrcoder.ru/code/?https%3A%2F%2Fwww.youtube.com%2Fwatch%3Fv%3D6vELu8B_bP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youtube.com%2Fwatch%3Fv%3D6vELu8B_bPg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994" w:rsidRDefault="00BC6404" w:rsidP="00BC64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404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навчальне відео на тему </w:t>
      </w:r>
    </w:p>
    <w:p w:rsidR="00BC6404" w:rsidRPr="00BC6404" w:rsidRDefault="00BC6404" w:rsidP="00BC64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640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5994">
        <w:rPr>
          <w:rFonts w:ascii="Times New Roman" w:hAnsi="Times New Roman" w:cs="Times New Roman"/>
          <w:sz w:val="28"/>
          <w:szCs w:val="28"/>
          <w:lang w:val="uk-UA"/>
        </w:rPr>
        <w:t>Подвоєння приголосних</w:t>
      </w:r>
      <w:r w:rsidRPr="00BC64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07451" w:rsidRPr="00C07451">
        <w:rPr>
          <w:noProof/>
          <w:lang w:eastAsia="ru-RU"/>
        </w:rPr>
        <w:t xml:space="preserve"> </w:t>
      </w: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545CF7" w:rsidRPr="00545CF7" w:rsidRDefault="00545CF7" w:rsidP="00EF148E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8" w:history="1">
        <w:r w:rsidRPr="00545CF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https://naurok.com.ua/test/start/45633</w:t>
        </w:r>
      </w:hyperlink>
    </w:p>
    <w:p w:rsidR="00EF148E" w:rsidRDefault="00EF148E" w:rsidP="00EF14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545CF7" w:rsidRDefault="00545CF7" w:rsidP="00545CF7">
      <w:pPr>
        <w:shd w:val="clear" w:color="auto" w:fill="FFFFFF"/>
        <w:spacing w:before="3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5CF7" w:rsidSect="004750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у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 «н»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подвоюється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священ..</w:t>
      </w:r>
      <w:proofErr w:type="spellStart"/>
      <w:proofErr w:type="gram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нагороджен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освічен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олов’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полотнян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у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 «ч»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подвоюється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..ю;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жовч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..ю;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копійч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десятиріч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у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 «т»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подвоюється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взаємніст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ю;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безсмерт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..ям;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..ь;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євий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у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подвоєння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букви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підніж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письмен..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туш..ю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бджолин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у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подвоєння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букви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«н»:</w:t>
      </w: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числен..</w:t>
      </w:r>
      <w:proofErr w:type="spellStart"/>
      <w:proofErr w:type="gram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клітин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кам’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ураган..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притаман..ий.</w:t>
      </w: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у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подвоєння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букви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в..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ічливість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підніс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..я;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перед..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аніти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вид..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звонювати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у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 «н»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подвоюється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вощан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картоплян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довгождан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страшен..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у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подвоєння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букви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«н»:</w:t>
      </w: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дерев’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божествен..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вогнен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старан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числен..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слово, у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подвоюється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священ..</w:t>
      </w:r>
      <w:proofErr w:type="spellStart"/>
      <w:proofErr w:type="gram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пореформен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ітчизник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зусил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..ь;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лист..ям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рядок, у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обох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словах буква «ч»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подвоюється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CF7" w:rsidRPr="00545CF7" w:rsidRDefault="00545CF7" w:rsidP="00545CF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жовч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ю,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піч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..ю;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сторіч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Донеччина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річ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..ю,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..ям;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копійч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козач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ніч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..ю, Галич..</w:t>
      </w:r>
      <w:proofErr w:type="spellStart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proofErr w:type="spellEnd"/>
      <w:r w:rsidRPr="00545C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CF7" w:rsidRDefault="00545CF7" w:rsidP="00EF148E">
      <w:pPr>
        <w:rPr>
          <w:rFonts w:ascii="Times New Roman" w:hAnsi="Times New Roman" w:cs="Times New Roman"/>
          <w:b/>
          <w:i/>
          <w:color w:val="990033"/>
          <w:sz w:val="24"/>
          <w:szCs w:val="24"/>
        </w:rPr>
        <w:sectPr w:rsidR="00545CF7" w:rsidSect="00545C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83C83" w:rsidRPr="00545CF7" w:rsidRDefault="00A83C83" w:rsidP="00EF148E">
      <w:pPr>
        <w:rPr>
          <w:rFonts w:ascii="Times New Roman" w:hAnsi="Times New Roman" w:cs="Times New Roman"/>
          <w:b/>
          <w:i/>
          <w:color w:val="990033"/>
          <w:sz w:val="24"/>
          <w:szCs w:val="24"/>
        </w:rPr>
      </w:pPr>
    </w:p>
    <w:p w:rsidR="001A4648" w:rsidRPr="00545CF7" w:rsidRDefault="001A4648" w:rsidP="00EF148E">
      <w:pPr>
        <w:rPr>
          <w:rFonts w:ascii="Times New Roman" w:hAnsi="Times New Roman" w:cs="Times New Roman"/>
          <w:sz w:val="24"/>
          <w:szCs w:val="24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EF148E" w:rsidRDefault="00EF148E" w:rsidP="001A4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648" w:rsidRDefault="001A4648" w:rsidP="001A4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648" w:rsidRDefault="001A4648" w:rsidP="001A46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1270</wp:posOffset>
            </wp:positionV>
            <wp:extent cx="5631180" cy="2195830"/>
            <wp:effectExtent l="0" t="0" r="7620" b="0"/>
            <wp:wrapTight wrapText="bothSides">
              <wp:wrapPolygon edited="0">
                <wp:start x="0" y="0"/>
                <wp:lineTo x="0" y="21363"/>
                <wp:lineTo x="21556" y="21363"/>
                <wp:lineTo x="2155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BC6404" w:rsidP="001A464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36D1C027" wp14:editId="27C56D97">
            <wp:simplePos x="0" y="0"/>
            <wp:positionH relativeFrom="column">
              <wp:posOffset>-45720</wp:posOffset>
            </wp:positionH>
            <wp:positionV relativeFrom="paragraph">
              <wp:posOffset>283845</wp:posOffset>
            </wp:positionV>
            <wp:extent cx="5273040" cy="1234440"/>
            <wp:effectExtent l="0" t="0" r="3810" b="3810"/>
            <wp:wrapTight wrapText="bothSides">
              <wp:wrapPolygon edited="0">
                <wp:start x="0" y="0"/>
                <wp:lineTo x="0" y="21333"/>
                <wp:lineTo x="21538" y="21333"/>
                <wp:lineTo x="2153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4648" w:rsidRPr="001A4648" w:rsidSect="00545CF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A4648"/>
    <w:rsid w:val="002C0D97"/>
    <w:rsid w:val="00397B18"/>
    <w:rsid w:val="00475055"/>
    <w:rsid w:val="00492535"/>
    <w:rsid w:val="00545CF7"/>
    <w:rsid w:val="00585020"/>
    <w:rsid w:val="00662235"/>
    <w:rsid w:val="006C4DF6"/>
    <w:rsid w:val="008021DA"/>
    <w:rsid w:val="00817E58"/>
    <w:rsid w:val="008657DE"/>
    <w:rsid w:val="00904988"/>
    <w:rsid w:val="009277D8"/>
    <w:rsid w:val="00973EFD"/>
    <w:rsid w:val="00983BE4"/>
    <w:rsid w:val="009C6C19"/>
    <w:rsid w:val="00A83C83"/>
    <w:rsid w:val="00BC6404"/>
    <w:rsid w:val="00C07451"/>
    <w:rsid w:val="00D13C2F"/>
    <w:rsid w:val="00D25994"/>
    <w:rsid w:val="00DE0D1C"/>
    <w:rsid w:val="00EA6413"/>
    <w:rsid w:val="00EE2317"/>
    <w:rsid w:val="00EF148E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456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2020-03-14T08:47:00Z</dcterms:created>
  <dcterms:modified xsi:type="dcterms:W3CDTF">2020-03-22T15:08:00Z</dcterms:modified>
</cp:coreProperties>
</file>